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B11266">
        <w:trPr>
          <w:trHeight w:hRule="exact" w:val="3031"/>
        </w:trPr>
        <w:tc>
          <w:tcPr>
            <w:tcW w:w="10716" w:type="dxa"/>
          </w:tcPr>
          <w:p w:rsidR="00000000" w:rsidRPr="00B11266" w:rsidRDefault="00B11266">
            <w:pPr>
              <w:pStyle w:val="ConsPlusTitlePage"/>
            </w:pPr>
            <w:bookmarkStart w:id="0" w:name="_GoBack"/>
            <w:bookmarkEnd w:id="0"/>
            <w:r w:rsidRPr="00B1126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B11266">
        <w:trPr>
          <w:trHeight w:hRule="exact" w:val="8335"/>
        </w:trPr>
        <w:tc>
          <w:tcPr>
            <w:tcW w:w="10716" w:type="dxa"/>
            <w:vAlign w:val="center"/>
          </w:tcPr>
          <w:p w:rsidR="00000000" w:rsidRPr="00B11266" w:rsidRDefault="00B11266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B11266">
              <w:rPr>
                <w:sz w:val="48"/>
                <w:szCs w:val="48"/>
              </w:rPr>
              <w:t xml:space="preserve"> Приказ Минздрава России от 09.11.2012 N 710н</w:t>
            </w:r>
            <w:r w:rsidRPr="00B11266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при желудочковой тахикардии"</w:t>
            </w:r>
            <w:r w:rsidRPr="00B11266">
              <w:rPr>
                <w:sz w:val="48"/>
                <w:szCs w:val="48"/>
              </w:rPr>
              <w:br/>
              <w:t>(Зарегистрировано в Минюсте России 05.02.2013 N 26826)</w:t>
            </w:r>
          </w:p>
        </w:tc>
      </w:tr>
      <w:tr w:rsidR="00000000" w:rsidRPr="00B11266">
        <w:trPr>
          <w:trHeight w:hRule="exact" w:val="3031"/>
        </w:trPr>
        <w:tc>
          <w:tcPr>
            <w:tcW w:w="10716" w:type="dxa"/>
            <w:vAlign w:val="center"/>
          </w:tcPr>
          <w:p w:rsidR="00000000" w:rsidRPr="00B11266" w:rsidRDefault="00B11266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B11266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B11266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B11266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B11266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B11266">
              <w:rPr>
                <w:sz w:val="28"/>
                <w:szCs w:val="28"/>
              </w:rPr>
              <w:t xml:space="preserve"> </w:t>
            </w:r>
            <w:r w:rsidRPr="00B11266">
              <w:rPr>
                <w:sz w:val="28"/>
                <w:szCs w:val="28"/>
              </w:rPr>
              <w:br/>
            </w:r>
            <w:r w:rsidRPr="00B11266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B11266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112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11266">
      <w:pPr>
        <w:pStyle w:val="ConsPlusNormal"/>
        <w:jc w:val="both"/>
        <w:outlineLvl w:val="0"/>
      </w:pPr>
    </w:p>
    <w:p w:rsidR="00000000" w:rsidRDefault="00B11266">
      <w:pPr>
        <w:pStyle w:val="ConsPlusNormal"/>
        <w:outlineLvl w:val="0"/>
      </w:pPr>
      <w:r>
        <w:t>Зарегистрировано в Минюсте России 5 февраля 2013 г. N 26826</w:t>
      </w:r>
    </w:p>
    <w:p w:rsidR="00000000" w:rsidRDefault="00B112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11266">
      <w:pPr>
        <w:pStyle w:val="ConsPlusNormal"/>
        <w:ind w:firstLine="540"/>
        <w:jc w:val="both"/>
      </w:pPr>
    </w:p>
    <w:p w:rsidR="00000000" w:rsidRDefault="00B11266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B11266">
      <w:pPr>
        <w:pStyle w:val="ConsPlusTitle"/>
        <w:jc w:val="center"/>
      </w:pPr>
    </w:p>
    <w:p w:rsidR="00000000" w:rsidRDefault="00B11266">
      <w:pPr>
        <w:pStyle w:val="ConsPlusTitle"/>
        <w:jc w:val="center"/>
      </w:pPr>
      <w:r>
        <w:t>ПРИКАЗ</w:t>
      </w:r>
    </w:p>
    <w:p w:rsidR="00000000" w:rsidRDefault="00B11266">
      <w:pPr>
        <w:pStyle w:val="ConsPlusTitle"/>
        <w:jc w:val="center"/>
      </w:pPr>
      <w:r>
        <w:t>от 9 ноября 2012 г. N 710н</w:t>
      </w:r>
    </w:p>
    <w:p w:rsidR="00000000" w:rsidRDefault="00B11266">
      <w:pPr>
        <w:pStyle w:val="ConsPlusTitle"/>
        <w:jc w:val="center"/>
      </w:pPr>
    </w:p>
    <w:p w:rsidR="00000000" w:rsidRDefault="00B11266">
      <w:pPr>
        <w:pStyle w:val="ConsPlusTitle"/>
        <w:jc w:val="center"/>
      </w:pPr>
      <w:r>
        <w:t>ОБ УТВЕРЖДЕНИИ СТАНДАРТА</w:t>
      </w:r>
    </w:p>
    <w:p w:rsidR="00000000" w:rsidRDefault="00B11266">
      <w:pPr>
        <w:pStyle w:val="ConsPlusTitle"/>
        <w:jc w:val="center"/>
      </w:pPr>
      <w:r>
        <w:t>СПЕЦИАЛИЗИРОВАННОЙ МЕДИЦИНСКОЙ ПОМОЩИ</w:t>
      </w:r>
    </w:p>
    <w:p w:rsidR="00000000" w:rsidRDefault="00B11266">
      <w:pPr>
        <w:pStyle w:val="ConsPlusTitle"/>
        <w:jc w:val="center"/>
      </w:pPr>
      <w:r>
        <w:t>ПРИ ЖЕЛУДОЧКОВОЙ ТАХИКАРДИИ</w:t>
      </w:r>
    </w:p>
    <w:p w:rsidR="00000000" w:rsidRDefault="00B11266">
      <w:pPr>
        <w:pStyle w:val="ConsPlusNormal"/>
        <w:ind w:firstLine="540"/>
        <w:jc w:val="both"/>
      </w:pPr>
    </w:p>
    <w:p w:rsidR="00000000" w:rsidRDefault="00B11266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</w:t>
      </w:r>
      <w:r>
        <w:t xml:space="preserve"> законодательства Российской Федерации, 2011, N 48, ст. 6724; 2012, N 26, ст. 3442, 3446) приказываю:</w:t>
      </w:r>
    </w:p>
    <w:p w:rsidR="00000000" w:rsidRDefault="00B11266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при желудочковой тахикардии согласно приложению.</w:t>
      </w:r>
    </w:p>
    <w:p w:rsidR="00000000" w:rsidRDefault="00B11266">
      <w:pPr>
        <w:pStyle w:val="ConsPlusNormal"/>
        <w:ind w:firstLine="540"/>
        <w:jc w:val="both"/>
      </w:pPr>
    </w:p>
    <w:p w:rsidR="00000000" w:rsidRDefault="00B11266">
      <w:pPr>
        <w:pStyle w:val="ConsPlusNormal"/>
        <w:jc w:val="right"/>
      </w:pPr>
      <w:r>
        <w:t>Министр</w:t>
      </w:r>
    </w:p>
    <w:p w:rsidR="00000000" w:rsidRDefault="00B11266">
      <w:pPr>
        <w:pStyle w:val="ConsPlusNormal"/>
        <w:jc w:val="right"/>
      </w:pPr>
      <w:r>
        <w:t>В.И.СКВОРЦОВА</w:t>
      </w:r>
    </w:p>
    <w:p w:rsidR="00000000" w:rsidRDefault="00B11266">
      <w:pPr>
        <w:pStyle w:val="ConsPlusNormal"/>
        <w:ind w:firstLine="540"/>
        <w:jc w:val="both"/>
      </w:pPr>
    </w:p>
    <w:p w:rsidR="00000000" w:rsidRDefault="00B11266">
      <w:pPr>
        <w:pStyle w:val="ConsPlusNormal"/>
        <w:ind w:firstLine="540"/>
        <w:jc w:val="both"/>
      </w:pPr>
    </w:p>
    <w:p w:rsidR="00000000" w:rsidRDefault="00B11266">
      <w:pPr>
        <w:pStyle w:val="ConsPlusNormal"/>
        <w:ind w:firstLine="540"/>
        <w:jc w:val="both"/>
      </w:pPr>
    </w:p>
    <w:p w:rsidR="00000000" w:rsidRDefault="00B11266">
      <w:pPr>
        <w:pStyle w:val="ConsPlusNormal"/>
        <w:ind w:firstLine="540"/>
        <w:jc w:val="both"/>
      </w:pPr>
    </w:p>
    <w:p w:rsidR="00000000" w:rsidRDefault="00B11266">
      <w:pPr>
        <w:pStyle w:val="ConsPlusNormal"/>
        <w:ind w:firstLine="540"/>
        <w:jc w:val="both"/>
      </w:pPr>
    </w:p>
    <w:p w:rsidR="00000000" w:rsidRDefault="00B11266">
      <w:pPr>
        <w:pStyle w:val="ConsPlusNormal"/>
        <w:jc w:val="right"/>
        <w:outlineLvl w:val="0"/>
      </w:pPr>
      <w:r>
        <w:t>Приложение</w:t>
      </w:r>
    </w:p>
    <w:p w:rsidR="00000000" w:rsidRDefault="00B11266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B11266">
      <w:pPr>
        <w:pStyle w:val="ConsPlusNormal"/>
        <w:jc w:val="right"/>
      </w:pPr>
      <w:r>
        <w:t>Российской Федерации</w:t>
      </w:r>
    </w:p>
    <w:p w:rsidR="00000000" w:rsidRDefault="00B11266">
      <w:pPr>
        <w:pStyle w:val="ConsPlusNormal"/>
        <w:jc w:val="right"/>
      </w:pPr>
      <w:r>
        <w:t>от 9 ноября 2012 г. N 710н</w:t>
      </w:r>
    </w:p>
    <w:p w:rsidR="00000000" w:rsidRDefault="00B11266">
      <w:pPr>
        <w:pStyle w:val="ConsPlusNormal"/>
        <w:ind w:firstLine="540"/>
        <w:jc w:val="both"/>
      </w:pPr>
    </w:p>
    <w:p w:rsidR="00000000" w:rsidRDefault="00B11266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B11266">
      <w:pPr>
        <w:pStyle w:val="ConsPlusTitle"/>
        <w:jc w:val="center"/>
      </w:pPr>
      <w:r>
        <w:t>СПЕЦИАЛИЗИРОВАННОЙ МЕДИЦИНСКОЙ ПОМОЩИ</w:t>
      </w:r>
    </w:p>
    <w:p w:rsidR="00000000" w:rsidRDefault="00B11266">
      <w:pPr>
        <w:pStyle w:val="ConsPlusTitle"/>
        <w:jc w:val="center"/>
      </w:pPr>
      <w:r>
        <w:t>ПРИ ЖЕЛУДОЧКОВОЙ ТАХИКАРДИИ</w:t>
      </w:r>
    </w:p>
    <w:p w:rsidR="00000000" w:rsidRDefault="00B11266">
      <w:pPr>
        <w:pStyle w:val="ConsPlusNormal"/>
        <w:ind w:firstLine="540"/>
        <w:jc w:val="both"/>
      </w:pPr>
    </w:p>
    <w:p w:rsidR="00000000" w:rsidRDefault="00B11266">
      <w:pPr>
        <w:pStyle w:val="ConsPlusNormal"/>
        <w:ind w:firstLine="540"/>
        <w:jc w:val="both"/>
      </w:pPr>
      <w:r>
        <w:t>Категория возрастная: взрослые, дети</w:t>
      </w:r>
    </w:p>
    <w:p w:rsidR="00000000" w:rsidRDefault="00B11266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B11266">
      <w:pPr>
        <w:pStyle w:val="ConsPlusNormal"/>
        <w:spacing w:before="200"/>
        <w:ind w:firstLine="540"/>
        <w:jc w:val="both"/>
      </w:pPr>
      <w:r>
        <w:t>Фаза</w:t>
      </w:r>
      <w:r>
        <w:t>: любая</w:t>
      </w:r>
    </w:p>
    <w:p w:rsidR="00000000" w:rsidRDefault="00B11266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B11266">
      <w:pPr>
        <w:pStyle w:val="ConsPlusNormal"/>
        <w:spacing w:before="200"/>
        <w:ind w:firstLine="540"/>
        <w:jc w:val="both"/>
      </w:pPr>
      <w:r>
        <w:t>Осложнение: вне зависимости от осложнений</w:t>
      </w:r>
    </w:p>
    <w:p w:rsidR="00000000" w:rsidRDefault="00B11266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медицинская помощь</w:t>
      </w:r>
    </w:p>
    <w:p w:rsidR="00000000" w:rsidRDefault="00B11266">
      <w:pPr>
        <w:pStyle w:val="ConsPlusNormal"/>
        <w:spacing w:before="200"/>
        <w:ind w:firstLine="540"/>
        <w:jc w:val="both"/>
      </w:pPr>
      <w:r>
        <w:t>Условия оказания медицинской помощи: стационарно</w:t>
      </w:r>
    </w:p>
    <w:p w:rsidR="00000000" w:rsidRDefault="00B11266">
      <w:pPr>
        <w:pStyle w:val="ConsPlusNormal"/>
        <w:spacing w:before="200"/>
        <w:ind w:firstLine="540"/>
        <w:jc w:val="both"/>
      </w:pPr>
      <w:r>
        <w:t>Форма оказания медицинской помощи: неотложная</w:t>
      </w:r>
    </w:p>
    <w:p w:rsidR="00000000" w:rsidRDefault="00B11266">
      <w:pPr>
        <w:pStyle w:val="ConsPlusNormal"/>
        <w:spacing w:before="200"/>
        <w:ind w:firstLine="540"/>
        <w:jc w:val="both"/>
      </w:pPr>
      <w:r>
        <w:t>Средние сроки лечения (количество дней): 10</w:t>
      </w:r>
    </w:p>
    <w:p w:rsidR="00000000" w:rsidRDefault="00B11266">
      <w:pPr>
        <w:pStyle w:val="ConsPlusNormal"/>
        <w:ind w:firstLine="540"/>
        <w:jc w:val="both"/>
      </w:pPr>
    </w:p>
    <w:p w:rsidR="00000000" w:rsidRDefault="00B11266">
      <w:pPr>
        <w:pStyle w:val="ConsPlusCell"/>
        <w:jc w:val="both"/>
      </w:pPr>
      <w:r>
        <w:t xml:space="preserve">    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666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B11266">
      <w:pPr>
        <w:pStyle w:val="ConsPlusCell"/>
        <w:jc w:val="both"/>
      </w:pPr>
      <w:r>
        <w:t xml:space="preserve">    Нозологические единицы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I47.2</w:t>
        </w:r>
      </w:hyperlink>
      <w:r>
        <w:t xml:space="preserve">  Желудочковая тахикардия</w:t>
      </w:r>
    </w:p>
    <w:p w:rsidR="00000000" w:rsidRDefault="00B11266">
      <w:pPr>
        <w:pStyle w:val="ConsPlusNormal"/>
        <w:jc w:val="both"/>
      </w:pPr>
    </w:p>
    <w:p w:rsidR="00000000" w:rsidRDefault="00B11266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</w:t>
      </w:r>
      <w:r>
        <w:t>ояния в течение 3 дней</w:t>
      </w:r>
    </w:p>
    <w:p w:rsidR="00000000" w:rsidRDefault="00B1126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480"/>
        <w:gridCol w:w="2160"/>
        <w:gridCol w:w="1680"/>
      </w:tblGrid>
      <w:tr w:rsidR="00000000" w:rsidRPr="00B1126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outlineLvl w:val="2"/>
            </w:pPr>
            <w:r w:rsidRPr="00B11266">
              <w:t xml:space="preserve">Прием (осмотр, консультация) врача-специалиста                          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>Код медицинской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   услуги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Наименование медицинской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 Усредненный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  показатель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   частоты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предоставления </w:t>
            </w:r>
          </w:p>
          <w:p w:rsidR="00000000" w:rsidRPr="00B11266" w:rsidRDefault="00B11266">
            <w:pPr>
              <w:pStyle w:val="ConsPlusNonformat"/>
              <w:jc w:val="both"/>
            </w:pPr>
            <w:hyperlink w:anchor="Par89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B11266">
                <w:rPr>
                  <w:color w:val="0000FF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Усредненный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показатель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крат</w:t>
            </w:r>
            <w:r w:rsidRPr="00B11266">
              <w:t xml:space="preserve">ности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применения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B01.003.001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Осмотр (консультация)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врачом-анестезиологом-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реаниматологом первичный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B01.015.001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Прием (осмотр,       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консультация) врача- 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кардиолога первичный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>0,6</w:t>
            </w:r>
            <w:r w:rsidRPr="00B11266">
              <w:t xml:space="preserve">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B01.015.003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Прием (осмотр,       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консультация) врача -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детского кардиолога  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первичный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0,4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B01.023.001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Прием (осмотр,       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консультация) врача- 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невролога первичный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0,4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B01.043.001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Прием (осмотр,       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консультация) врача -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сердечно-сосудистого 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хирурга первичный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>B01.058.00</w:t>
            </w:r>
            <w:r w:rsidRPr="00B11266">
              <w:t xml:space="preserve">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Прием (осмотр,       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консультация) врача- 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эндокринолога первичный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B01.058.003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Прием (осмотр,       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консультация) врача -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детского эндокринолога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первичный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0,25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</w:t>
            </w:r>
          </w:p>
        </w:tc>
      </w:tr>
    </w:tbl>
    <w:p w:rsidR="00000000" w:rsidRDefault="00B11266">
      <w:pPr>
        <w:pStyle w:val="ConsPlusNormal"/>
        <w:ind w:firstLine="540"/>
        <w:jc w:val="both"/>
      </w:pPr>
    </w:p>
    <w:p w:rsidR="00000000" w:rsidRDefault="00B11266">
      <w:pPr>
        <w:pStyle w:val="ConsPlusNormal"/>
        <w:ind w:firstLine="540"/>
        <w:jc w:val="both"/>
      </w:pPr>
      <w:r>
        <w:t>--------------------------------</w:t>
      </w:r>
    </w:p>
    <w:p w:rsidR="00000000" w:rsidRDefault="00B11266">
      <w:pPr>
        <w:pStyle w:val="ConsPlusNormal"/>
        <w:spacing w:before="200"/>
        <w:ind w:firstLine="540"/>
        <w:jc w:val="both"/>
      </w:pPr>
      <w:bookmarkStart w:id="2" w:name="Par89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</w:t>
      </w:r>
      <w:r>
        <w:t xml:space="preserve">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</w:t>
      </w:r>
      <w:r>
        <w:t>е показания.</w:t>
      </w:r>
    </w:p>
    <w:p w:rsidR="00000000" w:rsidRDefault="00B1126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480"/>
        <w:gridCol w:w="2160"/>
        <w:gridCol w:w="1680"/>
      </w:tblGrid>
      <w:tr w:rsidR="00000000" w:rsidRPr="00B1126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outlineLvl w:val="2"/>
            </w:pPr>
            <w:r w:rsidRPr="00B11266">
              <w:t xml:space="preserve">Лабораторные методы исследования                                        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>Код медицинской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   услуги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Наименование медицинской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 Усредненный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  показатель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   частоты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Усредненный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показатель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кратности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применения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A09.05.043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Исследование уровня  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креатинкиназы в крови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A09.05.049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Исследование уровня  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lastRenderedPageBreak/>
              <w:t xml:space="preserve">факторов свертывания крови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lastRenderedPageBreak/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lastRenderedPageBreak/>
              <w:t xml:space="preserve">A09.05.060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Исследование уровня общего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трийодтиронина (T3) в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0,05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A09.05.063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Исследование уровня  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свободного тироксина (T4)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сыворотки крови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0,8        </w:t>
            </w:r>
            <w:r w:rsidRPr="00B11266">
              <w:t xml:space="preserve">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A09.05.065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Исследование тиреотропина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сыворотки крови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0,8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A09.05.127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Исследование уровня общего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магния в сыворотке крови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0,8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A09.05.193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Определение уровня   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тропонина в крови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0,3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A09.30.010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Определение международного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нормализованного отношения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(МНО)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A12.05.005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Определение основных групп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крови (A, B, 0)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A12.05.006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Определение резус-   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принадлежности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A12.06.011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Проведение реакции   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Вассермана (RW)       </w:t>
            </w:r>
            <w:r w:rsidRPr="00B11266">
              <w:t xml:space="preserve">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0,8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A26.06.038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Определение антител  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классов M, G (IgM, IgG) к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антигену вирусного   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гепатита B (HBeAg    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Hepatitis B virus) в крови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0,8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A26.06.041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>Опред</w:t>
            </w:r>
            <w:r w:rsidRPr="00B11266">
              <w:t xml:space="preserve">еление антител  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классов M, G (IgM, IgG) к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вирусному гепатиту C 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(Hepatitis C virus) в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0,8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A26.06.048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Определение антител  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классов M, G (IgM, IgG) к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>вирусу иммунодефиц</w:t>
            </w:r>
            <w:r w:rsidRPr="00B11266">
              <w:t xml:space="preserve">ита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человека ВИЧ-1 (Human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immunodeficiency virus HIV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1) в крови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0,8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A26.06.049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Определение антител  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классов M, G (IgM, IgG) к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вирусу иммунодефицита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человека ВИЧ-2 (Human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immunodeficiency virus HIV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2) в крови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0,8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B03.005.006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Коагулограмма        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(ориентировочное     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исследование системы 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lastRenderedPageBreak/>
              <w:t xml:space="preserve">гемостаза)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lastRenderedPageBreak/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lastRenderedPageBreak/>
              <w:t>B03.016.00</w:t>
            </w:r>
            <w:r w:rsidRPr="00B11266">
              <w:t xml:space="preserve">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Общий (клинический) анализ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крови развернутый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B03.016.004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Анализ крови биохимический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общетерапевтический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B03.016.006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Анализ мочи общий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</w:t>
            </w:r>
          </w:p>
        </w:tc>
      </w:tr>
    </w:tbl>
    <w:p w:rsidR="00000000" w:rsidRDefault="00B1126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480"/>
        <w:gridCol w:w="2160"/>
        <w:gridCol w:w="1680"/>
      </w:tblGrid>
      <w:tr w:rsidR="00000000" w:rsidRPr="00B1126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outlineLvl w:val="2"/>
            </w:pPr>
            <w:r w:rsidRPr="00B11266">
              <w:t xml:space="preserve">Инструментальные методы исследования                                    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>Код медицинской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   услуги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Наименование медицинской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 Усредненный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  показатель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   частоты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Усредненный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показатель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кратности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применения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A04.10.002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Эхокардиография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A04.10.002.001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Эхокардиография      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чреспищеводная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0,05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A04.22.001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Ультразвуковое       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исследование щитовидной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железы и паращитовидных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желез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0,2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A05.10.001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Регистрация электрической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активности проводящей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системы сердца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0,5          </w:t>
            </w:r>
            <w:r w:rsidRPr="00B11266">
              <w:t xml:space="preserve">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A05.10.006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Регистрация          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электрокардиограммы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A05.10.006.001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Поверхностное        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электрокардиографическое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картирование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A05.10.006.002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Внутрисердечное      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электрофизиологическое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исследование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A05.10.008.001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Холтеровское         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мониторирование сердечного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ритма (ХМ-ЭКГ)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</w:t>
            </w:r>
            <w:r w:rsidRPr="00B11266">
              <w:t xml:space="preserve">   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A05.10.009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Магнитно-резонансная 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томография сердца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A06.09.007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Рентгенография легких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A06.10.006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Коронарография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A06.30.002.002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Описание и интерпретация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магнитно-резонансных 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томограмм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0,4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A12.12.004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Суточное мониторирование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артериального давления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</w:t>
            </w:r>
          </w:p>
        </w:tc>
      </w:tr>
    </w:tbl>
    <w:p w:rsidR="00000000" w:rsidRDefault="00B11266">
      <w:pPr>
        <w:pStyle w:val="ConsPlusNormal"/>
        <w:ind w:firstLine="540"/>
        <w:jc w:val="both"/>
      </w:pPr>
    </w:p>
    <w:p w:rsidR="00000000" w:rsidRDefault="00B11266">
      <w:pPr>
        <w:pStyle w:val="ConsPlusNormal"/>
        <w:ind w:firstLine="540"/>
        <w:jc w:val="both"/>
        <w:outlineLvl w:val="1"/>
      </w:pPr>
      <w:r>
        <w:t xml:space="preserve">2. Медицинские услуги для лечения заболевания, состояния и контроля за лечением в течение </w:t>
      </w:r>
      <w:r>
        <w:lastRenderedPageBreak/>
        <w:t>указанной продолжительности лечения</w:t>
      </w:r>
    </w:p>
    <w:p w:rsidR="00000000" w:rsidRDefault="00B1126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480"/>
        <w:gridCol w:w="2160"/>
        <w:gridCol w:w="1680"/>
      </w:tblGrid>
      <w:tr w:rsidR="00000000" w:rsidRPr="00B1126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outlineLvl w:val="2"/>
            </w:pPr>
            <w:r w:rsidRPr="00B11266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>Код медицинской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   услуги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Наименование медицинс</w:t>
            </w:r>
            <w:r w:rsidRPr="00B11266">
              <w:t xml:space="preserve">кой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 Усредненный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  показатель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   частоты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Усредненный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показатель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кратности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применения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B01.003.003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Суточное наблюдение  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врачом-анестезиологом-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реаниматологом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B01.015.005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Ежедневный осмотр врачом -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детским кардиологом с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наблюдением и уходом 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среднего и младшего  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медицинского персонала в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отделении стационара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0,4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B01.015.006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Ежедневный осмотр врачом-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кардиологом с наблюдением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и уходом среднего и  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младшего медицинского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персонала в отделении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стационара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0,6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10         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B01.023.002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Прием (осмотр,           </w:t>
            </w:r>
            <w:r w:rsidRPr="00B11266">
              <w:t xml:space="preserve">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консультация) врача- 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невролога повторный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0,2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3          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B01.043.002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Прием (осмотр,       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консультация) врача -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сердечно-сосудистого 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хирурга повторный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3          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B01.058.002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Прием (осмотр,       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консультация) врача- 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эндокринолога повторный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B01.058.004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Прием (осмотр,       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консультация) врача -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детского эндокринолога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повторный                </w:t>
            </w:r>
            <w:r w:rsidRPr="00B11266">
              <w:t xml:space="preserve">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0,25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2           </w:t>
            </w:r>
          </w:p>
        </w:tc>
      </w:tr>
    </w:tbl>
    <w:p w:rsidR="00000000" w:rsidRDefault="00B1126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480"/>
        <w:gridCol w:w="2160"/>
        <w:gridCol w:w="1680"/>
      </w:tblGrid>
      <w:tr w:rsidR="00000000" w:rsidRPr="00B1126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outlineLvl w:val="2"/>
            </w:pPr>
            <w:r w:rsidRPr="00B11266">
              <w:t xml:space="preserve">Наблюдение и уход за пациентом медицинскими работниками со средним 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(начальным) профессиональным образованием                               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>Код медицинской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   услуги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Наименование медицинской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 Усредненный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  показатель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   частоты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Усредненный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показатель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кратности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применения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B03.003.005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Суточное наблюдение  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реанимационного пациента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</w:t>
            </w:r>
          </w:p>
        </w:tc>
      </w:tr>
    </w:tbl>
    <w:p w:rsidR="00000000" w:rsidRDefault="00B1126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480"/>
        <w:gridCol w:w="2160"/>
        <w:gridCol w:w="1680"/>
      </w:tblGrid>
      <w:tr w:rsidR="00000000" w:rsidRPr="00B1126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outlineLvl w:val="2"/>
            </w:pPr>
            <w:r w:rsidRPr="00B11266">
              <w:t xml:space="preserve">Лабораторные методы исследования                                        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lastRenderedPageBreak/>
              <w:t>Код медицинской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   услуги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Наименование медицинской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 Усредненный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  показатель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   частоты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Усредненный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показатель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кратности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применения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B03.005.006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Коагулограмма        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(ориентировочное     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исследование системы 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гемостаза)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3          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B03.016.003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Общий (клинический) анализ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крови развернутый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2          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B03.016.004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Анализ крови биохимический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общетерапевтический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3          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B03.016.006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Анализ мочи общий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2           </w:t>
            </w:r>
          </w:p>
        </w:tc>
      </w:tr>
    </w:tbl>
    <w:p w:rsidR="00000000" w:rsidRDefault="00B1126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480"/>
        <w:gridCol w:w="2160"/>
        <w:gridCol w:w="1680"/>
      </w:tblGrid>
      <w:tr w:rsidR="00000000" w:rsidRPr="00B1126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outlineLvl w:val="2"/>
            </w:pPr>
            <w:r w:rsidRPr="00B11266">
              <w:t xml:space="preserve">Инструментальные методы исследования                                    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>Код медицинской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   услуги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Наименование медицинской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 Усредненный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  показатель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   частоты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Усредненный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показатель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кратности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применения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A04.10.002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Эхокардиография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A05.10.006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Регистрация          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электрокардиограммы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A05.10.007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Мониторирование      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электрокардиографических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данных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2          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A05.10.008.001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Холтеровское         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мониторирование сердечного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ритма (ХМ-ЭКГ)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2          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A06.09.007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Рентгенография легких </w:t>
            </w:r>
            <w:r w:rsidRPr="00B11266">
              <w:t xml:space="preserve">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2          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A06.10.002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Рентгенография сердца в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трех проекциях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0,3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A06.10.006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Коронарография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A06.10.008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Вентрикулография сердца  </w:t>
            </w:r>
            <w:r w:rsidRPr="00B11266">
              <w:t xml:space="preserve">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A12.10.001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Электрокардиография с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физическими упражнениями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0,01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</w:t>
            </w:r>
          </w:p>
        </w:tc>
      </w:tr>
    </w:tbl>
    <w:p w:rsidR="00000000" w:rsidRDefault="00B1126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480"/>
        <w:gridCol w:w="2160"/>
        <w:gridCol w:w="1680"/>
      </w:tblGrid>
      <w:tr w:rsidR="00000000" w:rsidRPr="00B1126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outlineLvl w:val="2"/>
            </w:pPr>
            <w:r w:rsidRPr="00B11266">
              <w:t xml:space="preserve">Хирургические, эндоскопические, эндоваскулярные и другие методы лечения,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требующие анестезиологического и/или реаниматологического сопровождения 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>Код медицинской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   услуги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Наименование медицинской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 Усредненный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  показатель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   частоты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Усредненный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показатель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кратности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применения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A16.10.014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Имплантация          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кардиостимулятора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lastRenderedPageBreak/>
              <w:t xml:space="preserve">A16.10.014.001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Имплантация кардиовертера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дефибриллятора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0,4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A16.10.015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Удаление или замена  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имплантированного    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кардиостимулятора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A16.10.019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Деструкция проводящих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путей и аритмогенных зон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сердца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0,3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>A17.10.001</w:t>
            </w:r>
            <w:r w:rsidRPr="00B11266">
              <w:t xml:space="preserve">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Электроимпульсная терапия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при патологии сердца и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перикарда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0,01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A17.10.002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Электрокардиостимуляция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</w:t>
            </w:r>
          </w:p>
        </w:tc>
      </w:tr>
      <w:tr w:rsidR="00000000" w:rsidRPr="00B1126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B01.003.004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Анестезиологическое  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пособие (включая раннее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послеоперационное ведение)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0,8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</w:t>
            </w:r>
          </w:p>
        </w:tc>
      </w:tr>
    </w:tbl>
    <w:p w:rsidR="00000000" w:rsidRDefault="00B11266">
      <w:pPr>
        <w:pStyle w:val="ConsPlusNormal"/>
        <w:jc w:val="both"/>
      </w:pPr>
    </w:p>
    <w:p w:rsidR="00000000" w:rsidRDefault="00B11266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B1126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2208"/>
        <w:gridCol w:w="2112"/>
        <w:gridCol w:w="1632"/>
        <w:gridCol w:w="1152"/>
        <w:gridCol w:w="1056"/>
        <w:gridCol w:w="864"/>
      </w:tblGrid>
      <w:tr w:rsidR="00000000" w:rsidRPr="00B11266">
        <w:trPr>
          <w:trHeight w:val="160"/>
        </w:trPr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  </w:t>
            </w:r>
            <w:r w:rsidRPr="00B11266">
              <w:rPr>
                <w:sz w:val="16"/>
                <w:szCs w:val="16"/>
              </w:rPr>
              <w:t xml:space="preserve">Код  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      Анатомо-       </w:t>
            </w:r>
          </w:p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   терапевтическо-   </w:t>
            </w:r>
          </w:p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     химическая      </w:t>
            </w:r>
          </w:p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    классификация    </w:t>
            </w:r>
          </w:p>
        </w:tc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    Наименование    </w:t>
            </w:r>
          </w:p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   лекарственного   </w:t>
            </w:r>
          </w:p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   препарата </w:t>
            </w:r>
            <w:hyperlink w:anchor="Par667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B11266">
                <w:rPr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  Усредненный  </w:t>
            </w:r>
          </w:p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  показатель   </w:t>
            </w:r>
          </w:p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    частоты    </w:t>
            </w:r>
          </w:p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предоставления 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 Единицы  </w:t>
            </w:r>
          </w:p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измерения 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   ССД   </w:t>
            </w:r>
          </w:p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hyperlink w:anchor="Par668" w:tooltip="&lt;***&gt; Средняя суточная доза." w:history="1">
              <w:r w:rsidRPr="00B11266">
                <w:rPr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  СКД  </w:t>
            </w:r>
          </w:p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hyperlink w:anchor="Par669" w:tooltip="&lt;****&gt; Средняя курсовая доза." w:history="1">
              <w:r w:rsidRPr="00B11266">
                <w:rPr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A01AB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Препараты,           </w:t>
            </w:r>
          </w:p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применяемые в        </w:t>
            </w:r>
          </w:p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стоматологии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0,6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Хлоргексидин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мл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1000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1000   </w:t>
            </w: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A02BC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>Препараты для лечения</w:t>
            </w:r>
          </w:p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язвенной болезни     </w:t>
            </w:r>
          </w:p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желудка и            </w:t>
            </w:r>
          </w:p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двенадцатиперстной   </w:t>
            </w:r>
          </w:p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кишки и              </w:t>
            </w:r>
          </w:p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гастроэзофагальной   </w:t>
            </w:r>
          </w:p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рефлюксной болезни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0,3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Омепразол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20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200    </w:t>
            </w: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A03AD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>Препараты для лечения</w:t>
            </w:r>
          </w:p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функциональных       </w:t>
            </w:r>
          </w:p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нарушений кишечника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0,3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Дротаверин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160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1600   </w:t>
            </w: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A03BA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>Алкалоиды белладонны,</w:t>
            </w:r>
          </w:p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третичные амины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1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Атропин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1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1      </w:t>
            </w: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A03FA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Стимуляторы моторики </w:t>
            </w:r>
          </w:p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желудочно-кишечного  </w:t>
            </w:r>
          </w:p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тракта  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0,3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Метоклопрамид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30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150    </w:t>
            </w: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A06AD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>Слабительные средства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0,8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Магния сульфат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160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1600   </w:t>
            </w: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A12AA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Препараты кальция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0,6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Кальция глюконат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2000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10000  </w:t>
            </w: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A12BA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Препараты калия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0,6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Калия хлорид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5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50     </w:t>
            </w: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A12CX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Другие минеральные   </w:t>
            </w:r>
          </w:p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вещества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1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Калия и магния      </w:t>
            </w:r>
          </w:p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аспарагинат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мл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40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400    </w:t>
            </w: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B01AA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Антитромботические   </w:t>
            </w:r>
          </w:p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средства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0,1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Варфарин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7,5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90     </w:t>
            </w: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B01AB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Группа гепарина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0,3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Гепарин натрия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ЕД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28000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140000 </w:t>
            </w: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Эноксапарин натрия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ЕД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160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1120   </w:t>
            </w: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B01AC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Антитромботические   </w:t>
            </w:r>
          </w:p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средства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0,5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Ацетилсалициловая   </w:t>
            </w:r>
          </w:p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кислота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150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3000   </w:t>
            </w: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B02AA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>Антифибринолитические</w:t>
            </w:r>
          </w:p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средства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0,6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Аминокапроновая     </w:t>
            </w:r>
          </w:p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кислота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20000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100000 </w:t>
            </w: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B02AB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>Антифибринолитические</w:t>
            </w:r>
          </w:p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средства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1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Апротинин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КИЕ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50000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>2000000</w:t>
            </w: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B02BC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Витамин K и другие   </w:t>
            </w:r>
          </w:p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гемостатические      </w:t>
            </w:r>
          </w:p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средства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0,1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Эпинефрин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0,004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0,02   </w:t>
            </w: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B02BX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Другие системные     </w:t>
            </w:r>
          </w:p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гемостатики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0,6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Этамзилат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2000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10000  </w:t>
            </w: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B05CB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Ирригационные        </w:t>
            </w:r>
          </w:p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растворы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0,5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>Натрия гидрокарбонат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3000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15000  </w:t>
            </w: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Натрия хлорид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мл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1000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5000   </w:t>
            </w: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C01BB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Антиаритмические     </w:t>
            </w:r>
          </w:p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препараты, класс IB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1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Лидокаин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1000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30000  </w:t>
            </w: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C01BD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Антиаритмические     </w:t>
            </w:r>
          </w:p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препараты, класс III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1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Амиодарон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400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8000   </w:t>
            </w: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C01BG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Другие               </w:t>
            </w:r>
          </w:p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антиаритмические     </w:t>
            </w:r>
          </w:p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препараты класса I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0,3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Лаппаконитина       </w:t>
            </w:r>
          </w:p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гидробромид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100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2000   </w:t>
            </w: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C01CA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Адренергические и    </w:t>
            </w:r>
          </w:p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lastRenderedPageBreak/>
              <w:t xml:space="preserve">дофаминергические    </w:t>
            </w:r>
          </w:p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средства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Допамин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0,4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200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1200   </w:t>
            </w: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Добутамин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0,5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250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500    </w:t>
            </w: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C05AD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Препараты для        </w:t>
            </w:r>
          </w:p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местного лечения     </w:t>
            </w:r>
          </w:p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геморроя и анальных  </w:t>
            </w:r>
          </w:p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трещин  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1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Прокаин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1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50     </w:t>
            </w: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C07AA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Неселективные бета-  </w:t>
            </w:r>
          </w:p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адреноблокаторы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Пропранолол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0,05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120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2400   </w:t>
            </w: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Соталол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0,3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320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6400   </w:t>
            </w: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C07AB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Селективные бета-    </w:t>
            </w:r>
          </w:p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адреноблокаторы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Атенолол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0,2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100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2000   </w:t>
            </w: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Бисопролол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0,2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10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100    </w:t>
            </w: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Метопролол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0,3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150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1500   </w:t>
            </w: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C08CA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>Селективные блокаторы</w:t>
            </w:r>
          </w:p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кальциевых каналов с </w:t>
            </w:r>
          </w:p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преимущественным     </w:t>
            </w:r>
          </w:p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действием на сосуды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Амлодипин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0,4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5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100    </w:t>
            </w: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Нифедипин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0,150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40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800    </w:t>
            </w: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C08DA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Производные          </w:t>
            </w:r>
          </w:p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фенилалкиламина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0,1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Верапамил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80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600    </w:t>
            </w: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D07AA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Кортикостероиды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0,5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Преднизолон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120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1600   </w:t>
            </w: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D07AC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Кортикостероиды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0,2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Бетаметазон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80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400    </w:t>
            </w: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D08AX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Другие антисептики и </w:t>
            </w:r>
          </w:p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дезинфицирующие      </w:t>
            </w:r>
          </w:p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средства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Калия перманганат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0,167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мл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50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50     </w:t>
            </w: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Этанол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0,833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мл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50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200    </w:t>
            </w: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H02AB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Глюкокортикоиды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0,5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Дексаметазон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120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600    </w:t>
            </w: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J01DD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Цефалоспорины 3-го   </w:t>
            </w:r>
          </w:p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поколения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0,3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Цефтриаксон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2000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12000  </w:t>
            </w: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Цефтазидим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4000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28000  </w:t>
            </w: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Цефотаксим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4000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28000  </w:t>
            </w: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J01DE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Цефалоспорины 4-го   </w:t>
            </w:r>
          </w:p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поколения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0,5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Цефепим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2000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14000  </w:t>
            </w: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J01FA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Макролиды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0,3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Азитромицин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500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1500   </w:t>
            </w: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M01AB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Производные уксусной </w:t>
            </w:r>
          </w:p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>кислоты и родственные</w:t>
            </w:r>
          </w:p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соединения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Диклофенак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0,5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75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225    </w:t>
            </w: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Кеторолак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0,3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мл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6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18     </w:t>
            </w: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M01AE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Производные          </w:t>
            </w:r>
          </w:p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пропионовой кислоты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0,01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Кетопрофен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30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90     </w:t>
            </w: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M03AC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Миорелаксанты        </w:t>
            </w:r>
          </w:p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периферического      </w:t>
            </w:r>
          </w:p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действия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0,5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Пипекурония бромид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4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12     </w:t>
            </w: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N01AH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>Опиоидные анальгетики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Тримеперидин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0,333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мл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40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40     </w:t>
            </w: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Фентанил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0,667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0,075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0,4    </w:t>
            </w: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N01AX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Другие препараты для </w:t>
            </w:r>
          </w:p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общей анестезии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Натрия оксибутират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0,063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мл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30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30     </w:t>
            </w: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Кетамин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0,313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75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300    </w:t>
            </w: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Дроперидол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0,313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5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15     </w:t>
            </w: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Пропофол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0,313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200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1200   </w:t>
            </w: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N05AD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Антипсихотические    </w:t>
            </w:r>
          </w:p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средства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1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Дроперидол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5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15     </w:t>
            </w: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N05BA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Производные          </w:t>
            </w:r>
          </w:p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бензодиазепина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0,2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Диазепам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10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30     </w:t>
            </w: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N05CD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Снотворные и         </w:t>
            </w:r>
          </w:p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седативные средства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1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Мидазолам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10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100    </w:t>
            </w: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V03AB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Антидоты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1266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Налоксон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1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мг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20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1266">
              <w:rPr>
                <w:sz w:val="16"/>
                <w:szCs w:val="16"/>
              </w:rPr>
              <w:t xml:space="preserve">20     </w:t>
            </w:r>
          </w:p>
        </w:tc>
      </w:tr>
    </w:tbl>
    <w:p w:rsidR="00000000" w:rsidRDefault="00B11266">
      <w:pPr>
        <w:pStyle w:val="ConsPlusNormal"/>
        <w:jc w:val="both"/>
      </w:pPr>
    </w:p>
    <w:p w:rsidR="00000000" w:rsidRDefault="00B11266">
      <w:pPr>
        <w:pStyle w:val="ConsPlusNormal"/>
        <w:ind w:firstLine="540"/>
        <w:jc w:val="both"/>
        <w:outlineLvl w:val="1"/>
      </w:pPr>
      <w:r>
        <w:t>4. Перечень медицинских изделий, имплантируемых в организм человека</w:t>
      </w:r>
    </w:p>
    <w:p w:rsidR="00000000" w:rsidRDefault="00B1126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600"/>
        <w:gridCol w:w="3240"/>
        <w:gridCol w:w="1680"/>
      </w:tblGrid>
      <w:tr w:rsidR="00000000" w:rsidRPr="00B11266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Код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    Наименование вида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   медицинского изделия   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Усредненный показатель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частоты предоставления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 Среднее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количество </w:t>
            </w:r>
          </w:p>
        </w:tc>
      </w:tr>
      <w:tr w:rsidR="00000000" w:rsidRPr="00B112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1707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Электрокардиостимулятор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(кардиостимулятор)    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имплантируемый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0,6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</w:t>
            </w:r>
          </w:p>
        </w:tc>
      </w:tr>
      <w:tr w:rsidR="00000000" w:rsidRPr="00B112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1789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Кардиовертер-дефибриллятор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имплантируемый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0,4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</w:t>
            </w:r>
          </w:p>
        </w:tc>
      </w:tr>
      <w:tr w:rsidR="00000000" w:rsidRPr="00B112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lastRenderedPageBreak/>
              <w:t xml:space="preserve">6411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Электроды для         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электрокардиостимуляторов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</w:t>
            </w:r>
          </w:p>
        </w:tc>
      </w:tr>
    </w:tbl>
    <w:p w:rsidR="00000000" w:rsidRDefault="00B11266">
      <w:pPr>
        <w:pStyle w:val="ConsPlusNormal"/>
        <w:jc w:val="both"/>
      </w:pPr>
    </w:p>
    <w:p w:rsidR="00000000" w:rsidRDefault="00B11266">
      <w:pPr>
        <w:pStyle w:val="ConsPlusNormal"/>
        <w:ind w:firstLine="540"/>
        <w:jc w:val="both"/>
        <w:outlineLvl w:val="1"/>
      </w:pPr>
      <w:r>
        <w:t>5. Виды лечебного питания, включая специализированные продукты лечебного питания</w:t>
      </w:r>
    </w:p>
    <w:p w:rsidR="00000000" w:rsidRDefault="00B1126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80"/>
        <w:gridCol w:w="2880"/>
        <w:gridCol w:w="1680"/>
      </w:tblGrid>
      <w:tr w:rsidR="00000000" w:rsidRPr="00B11266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Наименование вида лечебного </w:t>
            </w:r>
            <w:r w:rsidRPr="00B11266">
              <w:t xml:space="preserve">питания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    Усредненный    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 показатель частоты  </w:t>
            </w:r>
          </w:p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   предоставления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 Количество </w:t>
            </w:r>
          </w:p>
        </w:tc>
      </w:tr>
      <w:tr w:rsidR="00000000" w:rsidRPr="00B11266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Основной вариант стандартной диеты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1266" w:rsidRDefault="00B11266">
            <w:pPr>
              <w:pStyle w:val="ConsPlusNonformat"/>
              <w:jc w:val="both"/>
            </w:pPr>
            <w:r w:rsidRPr="00B11266">
              <w:t xml:space="preserve">10          </w:t>
            </w:r>
          </w:p>
        </w:tc>
      </w:tr>
    </w:tbl>
    <w:p w:rsidR="00000000" w:rsidRDefault="00B11266">
      <w:pPr>
        <w:pStyle w:val="ConsPlusNormal"/>
        <w:jc w:val="both"/>
      </w:pPr>
    </w:p>
    <w:p w:rsidR="00000000" w:rsidRDefault="00B11266">
      <w:pPr>
        <w:pStyle w:val="ConsPlusNormal"/>
        <w:ind w:firstLine="540"/>
        <w:jc w:val="both"/>
      </w:pPr>
      <w:r>
        <w:t>--------------------------------</w:t>
      </w:r>
    </w:p>
    <w:p w:rsidR="00000000" w:rsidRDefault="00B11266">
      <w:pPr>
        <w:pStyle w:val="ConsPlusNormal"/>
        <w:spacing w:before="200"/>
        <w:ind w:firstLine="540"/>
        <w:jc w:val="both"/>
      </w:pPr>
      <w:bookmarkStart w:id="3" w:name="Par666"/>
      <w:bookmarkEnd w:id="3"/>
      <w:r>
        <w:t xml:space="preserve">&lt;*&gt; Международная статистическая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</w:t>
      </w:r>
      <w:r>
        <w:t>о здоровьем, X пересмотра.</w:t>
      </w:r>
    </w:p>
    <w:p w:rsidR="00000000" w:rsidRDefault="00B11266">
      <w:pPr>
        <w:pStyle w:val="ConsPlusNormal"/>
        <w:spacing w:before="200"/>
        <w:ind w:firstLine="540"/>
        <w:jc w:val="both"/>
      </w:pPr>
      <w:bookmarkStart w:id="4" w:name="Par667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B11266">
      <w:pPr>
        <w:pStyle w:val="ConsPlusNormal"/>
        <w:spacing w:before="200"/>
        <w:ind w:firstLine="540"/>
        <w:jc w:val="both"/>
      </w:pPr>
      <w:bookmarkStart w:id="5" w:name="Par668"/>
      <w:bookmarkEnd w:id="5"/>
      <w:r>
        <w:t>&lt;***&gt; Средняя суточная доза.</w:t>
      </w:r>
    </w:p>
    <w:p w:rsidR="00000000" w:rsidRDefault="00B11266">
      <w:pPr>
        <w:pStyle w:val="ConsPlusNormal"/>
        <w:spacing w:before="200"/>
        <w:ind w:firstLine="540"/>
        <w:jc w:val="both"/>
      </w:pPr>
      <w:bookmarkStart w:id="6" w:name="Par669"/>
      <w:bookmarkEnd w:id="6"/>
      <w:r>
        <w:t>&lt;****&gt; Средняя курсовая доза.</w:t>
      </w:r>
    </w:p>
    <w:p w:rsidR="00000000" w:rsidRDefault="00B11266">
      <w:pPr>
        <w:pStyle w:val="ConsPlusNormal"/>
        <w:ind w:firstLine="540"/>
        <w:jc w:val="both"/>
      </w:pPr>
    </w:p>
    <w:p w:rsidR="00000000" w:rsidRDefault="00B11266">
      <w:pPr>
        <w:pStyle w:val="ConsPlusNormal"/>
        <w:ind w:firstLine="540"/>
        <w:jc w:val="both"/>
      </w:pPr>
      <w:r>
        <w:t>Примечания:</w:t>
      </w:r>
    </w:p>
    <w:p w:rsidR="00000000" w:rsidRDefault="00B11266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</w:t>
      </w:r>
      <w:r>
        <w:t>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</w:t>
      </w:r>
      <w:r>
        <w:t>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</w:t>
      </w:r>
      <w:r>
        <w:t>нению лекарственного препарата для медицинского применения.</w:t>
      </w:r>
    </w:p>
    <w:p w:rsidR="00000000" w:rsidRDefault="00B11266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</w:t>
      </w:r>
      <w:r>
        <w:t>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2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</w:t>
      </w:r>
      <w:r>
        <w:t>н в Российской Федерации" (Собрание законодательства Российской Федерации, 2011, N 48, ст. 6724; 2012, N 26, ст. 3442, 3446)).</w:t>
      </w:r>
    </w:p>
    <w:p w:rsidR="00000000" w:rsidRDefault="00B11266">
      <w:pPr>
        <w:pStyle w:val="ConsPlusNormal"/>
        <w:ind w:firstLine="540"/>
        <w:jc w:val="both"/>
      </w:pPr>
    </w:p>
    <w:p w:rsidR="00000000" w:rsidRDefault="00B11266">
      <w:pPr>
        <w:pStyle w:val="ConsPlusNormal"/>
        <w:ind w:firstLine="540"/>
        <w:jc w:val="both"/>
      </w:pPr>
    </w:p>
    <w:p w:rsidR="00B11266" w:rsidRDefault="00B112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11266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266" w:rsidRDefault="00B11266">
      <w:pPr>
        <w:spacing w:after="0" w:line="240" w:lineRule="auto"/>
      </w:pPr>
      <w:r>
        <w:separator/>
      </w:r>
    </w:p>
  </w:endnote>
  <w:endnote w:type="continuationSeparator" w:id="0">
    <w:p w:rsidR="00B11266" w:rsidRDefault="00B11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1126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B1126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11266" w:rsidRDefault="00B1126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B11266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B11266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11266" w:rsidRDefault="00B11266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B11266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11266" w:rsidRDefault="00B11266">
          <w:pPr>
            <w:pStyle w:val="ConsPlusNormal"/>
            <w:jc w:val="right"/>
          </w:pPr>
          <w:r w:rsidRPr="00B11266">
            <w:t xml:space="preserve">Страница </w:t>
          </w:r>
          <w:r w:rsidRPr="00B11266">
            <w:fldChar w:fldCharType="begin"/>
          </w:r>
          <w:r w:rsidRPr="00B11266">
            <w:instrText>\PAGE</w:instrText>
          </w:r>
          <w:r w:rsidR="008F56B9" w:rsidRPr="00B11266">
            <w:fldChar w:fldCharType="separate"/>
          </w:r>
          <w:r w:rsidR="008F56B9" w:rsidRPr="00B11266">
            <w:rPr>
              <w:noProof/>
            </w:rPr>
            <w:t>12</w:t>
          </w:r>
          <w:r w:rsidRPr="00B11266">
            <w:fldChar w:fldCharType="end"/>
          </w:r>
          <w:r w:rsidRPr="00B11266">
            <w:t xml:space="preserve"> из </w:t>
          </w:r>
          <w:r w:rsidRPr="00B11266">
            <w:fldChar w:fldCharType="begin"/>
          </w:r>
          <w:r w:rsidRPr="00B11266">
            <w:instrText>\NUMPAGES</w:instrText>
          </w:r>
          <w:r w:rsidR="008F56B9" w:rsidRPr="00B11266">
            <w:fldChar w:fldCharType="separate"/>
          </w:r>
          <w:r w:rsidR="008F56B9" w:rsidRPr="00B11266">
            <w:rPr>
              <w:noProof/>
            </w:rPr>
            <w:t>12</w:t>
          </w:r>
          <w:r w:rsidRPr="00B11266">
            <w:fldChar w:fldCharType="end"/>
          </w:r>
        </w:p>
      </w:tc>
    </w:tr>
  </w:tbl>
  <w:p w:rsidR="00000000" w:rsidRDefault="00B1126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266" w:rsidRDefault="00B11266">
      <w:pPr>
        <w:spacing w:after="0" w:line="240" w:lineRule="auto"/>
      </w:pPr>
      <w:r>
        <w:separator/>
      </w:r>
    </w:p>
  </w:footnote>
  <w:footnote w:type="continuationSeparator" w:id="0">
    <w:p w:rsidR="00B11266" w:rsidRDefault="00B11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B1126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11266" w:rsidRDefault="00B11266">
          <w:pPr>
            <w:pStyle w:val="ConsPlusNormal"/>
            <w:rPr>
              <w:sz w:val="16"/>
              <w:szCs w:val="16"/>
            </w:rPr>
          </w:pPr>
          <w:r w:rsidRPr="00B11266">
            <w:rPr>
              <w:sz w:val="16"/>
              <w:szCs w:val="16"/>
            </w:rPr>
            <w:t>Приказ Минздрава России от 09.11.2012 N 710н</w:t>
          </w:r>
          <w:r w:rsidRPr="00B11266">
            <w:rPr>
              <w:sz w:val="16"/>
              <w:szCs w:val="16"/>
            </w:rPr>
            <w:br/>
            <w:t>"Об утверждении стандарта специализированной меди</w:t>
          </w:r>
          <w:r w:rsidRPr="00B11266">
            <w:rPr>
              <w:sz w:val="16"/>
              <w:szCs w:val="16"/>
            </w:rPr>
            <w:t>цинской помощи при желудоч...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11266" w:rsidRDefault="00B1126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B11266" w:rsidRDefault="00B1126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11266" w:rsidRDefault="00B11266">
          <w:pPr>
            <w:pStyle w:val="ConsPlusNormal"/>
            <w:jc w:val="right"/>
            <w:rPr>
              <w:sz w:val="16"/>
              <w:szCs w:val="16"/>
            </w:rPr>
          </w:pPr>
          <w:r w:rsidRPr="00B11266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B11266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B11266">
            <w:rPr>
              <w:sz w:val="18"/>
              <w:szCs w:val="18"/>
            </w:rPr>
            <w:br/>
          </w:r>
          <w:r w:rsidRPr="00B11266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B1126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1126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6B9"/>
    <w:rsid w:val="008F56B9"/>
    <w:rsid w:val="00B1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3940C68D38AF60003043DA3EFB6D570ED35ED9F07C5D9FB7E853CA69778E0D01939B73BFB920s7rCD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9B3940C68D38AF60003043DA3EFB6D570ED35ED9F07C5D9FB7E853CA69778E0D01939B73BFBE28s7rA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B3940C68D38AF60003043DA3EFB6D5708DE53DFFB215797EEE451sCrDD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B3940C68D38AF60003043DA3EFB6D5708DE53DFFB215797EEE451CD6628990A489F9E72BDBDs2r8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B3940C68D38AF60003043DA3EFB6D5708DE53DFFB215797EEE451sCrDD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3664</Words>
  <Characters>20889</Characters>
  <Application>Microsoft Office Word</Application>
  <DocSecurity>2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09.11.2012 N 710н"Об утверждении стандарта специализированной медицинской помощи при желудочковой тахикардии"(Зарегистрировано в Минюсте России 05.02.2013 N 26826)</vt:lpstr>
    </vt:vector>
  </TitlesOfParts>
  <Company>КонсультантПлюс Версия 4016.00.46</Company>
  <LinksUpToDate>false</LinksUpToDate>
  <CharactersWithSpaces>24504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09.11.2012 N 710н"Об утверждении стандарта специализированной медицинской помощи при желудочковой тахикардии"(Зарегистрировано в Минюсте России 05.02.2013 N 26826)</dc:title>
  <dc:creator>Муржак Ирина Дмитриевна</dc:creator>
  <cp:lastModifiedBy>Муржак Ирина Дмитриевна</cp:lastModifiedBy>
  <cp:revision>2</cp:revision>
  <dcterms:created xsi:type="dcterms:W3CDTF">2017-07-21T09:17:00Z</dcterms:created>
  <dcterms:modified xsi:type="dcterms:W3CDTF">2017-07-21T09:17:00Z</dcterms:modified>
</cp:coreProperties>
</file>